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D8F18" w14:textId="77777777" w:rsidR="0010487D" w:rsidRPr="00C24B76" w:rsidRDefault="00086296">
      <w:pPr>
        <w:rPr>
          <w:sz w:val="23"/>
          <w:szCs w:val="23"/>
        </w:rPr>
      </w:pPr>
      <w:bookmarkStart w:id="0" w:name="_GoBack"/>
      <w:bookmarkEnd w:id="0"/>
      <w:r w:rsidRPr="00C24B76">
        <w:rPr>
          <w:sz w:val="23"/>
          <w:szCs w:val="23"/>
        </w:rPr>
        <w:t>Wakarusa Public Library</w:t>
      </w:r>
    </w:p>
    <w:p w14:paraId="35B74A82" w14:textId="77777777" w:rsidR="00086296" w:rsidRPr="00C24B76" w:rsidRDefault="00086296">
      <w:pPr>
        <w:rPr>
          <w:sz w:val="23"/>
          <w:szCs w:val="23"/>
        </w:rPr>
      </w:pPr>
      <w:r w:rsidRPr="00C24B76">
        <w:rPr>
          <w:sz w:val="23"/>
          <w:szCs w:val="23"/>
        </w:rPr>
        <w:t>Board Minutes</w:t>
      </w:r>
    </w:p>
    <w:p w14:paraId="53B23F4F" w14:textId="77777777" w:rsidR="00086296" w:rsidRPr="00C24B76" w:rsidRDefault="00086296">
      <w:pPr>
        <w:rPr>
          <w:sz w:val="23"/>
          <w:szCs w:val="23"/>
        </w:rPr>
      </w:pPr>
      <w:r w:rsidRPr="00C24B76">
        <w:rPr>
          <w:sz w:val="23"/>
          <w:szCs w:val="23"/>
        </w:rPr>
        <w:t>March 27, 2025</w:t>
      </w:r>
    </w:p>
    <w:p w14:paraId="78338A9E" w14:textId="77777777" w:rsidR="00086296" w:rsidRPr="00C24B76" w:rsidRDefault="00086296">
      <w:pPr>
        <w:rPr>
          <w:sz w:val="23"/>
          <w:szCs w:val="23"/>
        </w:rPr>
      </w:pPr>
    </w:p>
    <w:p w14:paraId="6C59D631" w14:textId="77777777" w:rsidR="00086296" w:rsidRPr="00C24B76" w:rsidRDefault="00086296">
      <w:pPr>
        <w:rPr>
          <w:sz w:val="23"/>
          <w:szCs w:val="23"/>
        </w:rPr>
      </w:pPr>
      <w:r w:rsidRPr="00C24B76">
        <w:rPr>
          <w:sz w:val="23"/>
          <w:szCs w:val="23"/>
        </w:rPr>
        <w:t>BOARD MEMBERS PRESENT:</w:t>
      </w:r>
      <w:r w:rsidR="00143A50" w:rsidRPr="00C24B76">
        <w:rPr>
          <w:sz w:val="23"/>
          <w:szCs w:val="23"/>
        </w:rPr>
        <w:t xml:space="preserve">  Jane Mestach, Andy Hostetter, Sandy Wingard, Darlene Byland, Marcia Hummel</w:t>
      </w:r>
      <w:r w:rsidR="0014227E" w:rsidRPr="00C24B76">
        <w:rPr>
          <w:sz w:val="23"/>
          <w:szCs w:val="23"/>
        </w:rPr>
        <w:t>, Dan Gay</w:t>
      </w:r>
    </w:p>
    <w:p w14:paraId="4D7B0D50" w14:textId="77777777" w:rsidR="00086296" w:rsidRPr="00C24B76" w:rsidRDefault="00143A50">
      <w:pPr>
        <w:rPr>
          <w:sz w:val="23"/>
          <w:szCs w:val="23"/>
        </w:rPr>
      </w:pPr>
      <w:r w:rsidRPr="00C24B76">
        <w:rPr>
          <w:sz w:val="23"/>
          <w:szCs w:val="23"/>
        </w:rPr>
        <w:t xml:space="preserve">Absent: </w:t>
      </w:r>
      <w:r w:rsidR="0014227E" w:rsidRPr="00C24B76">
        <w:rPr>
          <w:sz w:val="23"/>
          <w:szCs w:val="23"/>
        </w:rPr>
        <w:t>Sue Myers</w:t>
      </w:r>
    </w:p>
    <w:p w14:paraId="04BA851E" w14:textId="77777777" w:rsidR="00086296" w:rsidRPr="00C24B76" w:rsidRDefault="00086296">
      <w:pPr>
        <w:rPr>
          <w:sz w:val="23"/>
          <w:szCs w:val="23"/>
        </w:rPr>
      </w:pPr>
      <w:r w:rsidRPr="00C24B76">
        <w:rPr>
          <w:sz w:val="23"/>
          <w:szCs w:val="23"/>
        </w:rPr>
        <w:t>At 5:30 pm Jane Mestach called the March board meeting to order.</w:t>
      </w:r>
      <w:r w:rsidR="00143A50" w:rsidRPr="00C24B76">
        <w:rPr>
          <w:sz w:val="23"/>
          <w:szCs w:val="23"/>
        </w:rPr>
        <w:t xml:space="preserve">  Darlene Byland motioned to approve the minutes from February 27, 2025.  Sandy Wingard second.  Motion carried.</w:t>
      </w:r>
    </w:p>
    <w:p w14:paraId="02917538" w14:textId="77777777" w:rsidR="00086296" w:rsidRPr="00C24B76" w:rsidRDefault="00086296">
      <w:pPr>
        <w:rPr>
          <w:sz w:val="23"/>
          <w:szCs w:val="23"/>
        </w:rPr>
      </w:pPr>
    </w:p>
    <w:p w14:paraId="214A83FE" w14:textId="77777777" w:rsidR="00086296" w:rsidRPr="00C24B76" w:rsidRDefault="00086296">
      <w:pPr>
        <w:rPr>
          <w:sz w:val="23"/>
          <w:szCs w:val="23"/>
        </w:rPr>
      </w:pPr>
      <w:r w:rsidRPr="00C24B76">
        <w:rPr>
          <w:sz w:val="23"/>
          <w:szCs w:val="23"/>
        </w:rPr>
        <w:t>Treasurer’s Report:</w:t>
      </w:r>
      <w:r w:rsidR="00143A50" w:rsidRPr="00C24B76">
        <w:rPr>
          <w:sz w:val="23"/>
          <w:szCs w:val="23"/>
        </w:rPr>
        <w:t xml:space="preserve"> Report was reviewed and Motion was made to approve the report and pay the bills by </w:t>
      </w:r>
      <w:r w:rsidR="00A74CCB" w:rsidRPr="00C24B76">
        <w:rPr>
          <w:sz w:val="23"/>
          <w:szCs w:val="23"/>
        </w:rPr>
        <w:t>Jane Mestach.  Andy Hostetter second.  Motion carried.</w:t>
      </w:r>
    </w:p>
    <w:p w14:paraId="42B665EA" w14:textId="77777777" w:rsidR="00A74CCB" w:rsidRPr="00C24B76" w:rsidRDefault="00A74CCB">
      <w:pPr>
        <w:rPr>
          <w:sz w:val="23"/>
          <w:szCs w:val="23"/>
        </w:rPr>
      </w:pPr>
      <w:r w:rsidRPr="00C24B76">
        <w:rPr>
          <w:sz w:val="23"/>
          <w:szCs w:val="23"/>
        </w:rPr>
        <w:t xml:space="preserve">Director’s Report:  </w:t>
      </w:r>
    </w:p>
    <w:p w14:paraId="6A70AD27" w14:textId="77777777" w:rsidR="00A74CCB" w:rsidRPr="00C24B76" w:rsidRDefault="00A74CCB">
      <w:pPr>
        <w:rPr>
          <w:sz w:val="23"/>
          <w:szCs w:val="23"/>
        </w:rPr>
      </w:pPr>
      <w:r w:rsidRPr="00C24B76">
        <w:rPr>
          <w:sz w:val="23"/>
          <w:szCs w:val="23"/>
        </w:rPr>
        <w:t>Marcia Parcell has officially submitted her letter of resignation.  Her last day will be May 30, 2025.</w:t>
      </w:r>
    </w:p>
    <w:p w14:paraId="7FAFA7A0" w14:textId="77777777" w:rsidR="00F84FE4" w:rsidRPr="00C24B76" w:rsidRDefault="00A74CCB">
      <w:pPr>
        <w:rPr>
          <w:sz w:val="23"/>
          <w:szCs w:val="23"/>
        </w:rPr>
      </w:pPr>
      <w:r w:rsidRPr="00C24B76">
        <w:rPr>
          <w:sz w:val="23"/>
          <w:szCs w:val="23"/>
        </w:rPr>
        <w:t xml:space="preserve">Story Walk – The town maintenance will be installing the Story Walk pods sometime the week of March 24.  Kickoff is planned for early May.  National Library Week </w:t>
      </w:r>
      <w:r w:rsidR="00F84FE4" w:rsidRPr="00C24B76">
        <w:rPr>
          <w:sz w:val="23"/>
          <w:szCs w:val="23"/>
        </w:rPr>
        <w:t>–</w:t>
      </w:r>
      <w:r w:rsidRPr="00C24B76">
        <w:rPr>
          <w:sz w:val="23"/>
          <w:szCs w:val="23"/>
        </w:rPr>
        <w:t xml:space="preserve"> </w:t>
      </w:r>
      <w:r w:rsidR="00F84FE4" w:rsidRPr="00C24B76">
        <w:rPr>
          <w:sz w:val="23"/>
          <w:szCs w:val="23"/>
        </w:rPr>
        <w:t>Week of April 7.  The library will be offering fine forgiveness and a celebration drawing.</w:t>
      </w:r>
      <w:r w:rsidR="00427E28" w:rsidRPr="00C24B76">
        <w:rPr>
          <w:sz w:val="23"/>
          <w:szCs w:val="23"/>
        </w:rPr>
        <w:t xml:space="preserve"> </w:t>
      </w:r>
      <w:r w:rsidR="00F84FE4" w:rsidRPr="00C24B76">
        <w:rPr>
          <w:sz w:val="23"/>
          <w:szCs w:val="23"/>
        </w:rPr>
        <w:t>New Copiers – they have been installed.</w:t>
      </w:r>
    </w:p>
    <w:p w14:paraId="10BEAC00" w14:textId="77777777" w:rsidR="00F84FE4" w:rsidRPr="00C24B76" w:rsidRDefault="00F84FE4">
      <w:pPr>
        <w:rPr>
          <w:sz w:val="23"/>
          <w:szCs w:val="23"/>
        </w:rPr>
      </w:pPr>
      <w:r w:rsidRPr="00C24B76">
        <w:rPr>
          <w:sz w:val="23"/>
          <w:szCs w:val="23"/>
        </w:rPr>
        <w:t>Decision Items:</w:t>
      </w:r>
    </w:p>
    <w:p w14:paraId="7DD92DAD" w14:textId="77777777" w:rsidR="0014227E" w:rsidRPr="00C24B76" w:rsidRDefault="00F84FE4">
      <w:pPr>
        <w:rPr>
          <w:sz w:val="23"/>
          <w:szCs w:val="23"/>
        </w:rPr>
      </w:pPr>
      <w:r w:rsidRPr="00C24B76">
        <w:rPr>
          <w:sz w:val="23"/>
          <w:szCs w:val="23"/>
        </w:rPr>
        <w:t xml:space="preserve">Resolution for Utility Bill Payments </w:t>
      </w:r>
      <w:r w:rsidR="0014227E" w:rsidRPr="00C24B76">
        <w:rPr>
          <w:sz w:val="23"/>
          <w:szCs w:val="23"/>
        </w:rPr>
        <w:t>–</w:t>
      </w:r>
      <w:r w:rsidRPr="00C24B76">
        <w:rPr>
          <w:sz w:val="23"/>
          <w:szCs w:val="23"/>
        </w:rPr>
        <w:t xml:space="preserve"> </w:t>
      </w:r>
      <w:r w:rsidR="0014227E" w:rsidRPr="00C24B76">
        <w:rPr>
          <w:sz w:val="23"/>
          <w:szCs w:val="23"/>
        </w:rPr>
        <w:t>Motion was made by Dan Gay to pay utilities when they come due.  Darlene Byland.  Motion carried.</w:t>
      </w:r>
    </w:p>
    <w:p w14:paraId="0FBA3019" w14:textId="77777777" w:rsidR="00F84FE4" w:rsidRPr="00C24B76" w:rsidRDefault="0014227E">
      <w:pPr>
        <w:rPr>
          <w:sz w:val="23"/>
          <w:szCs w:val="23"/>
        </w:rPr>
      </w:pPr>
      <w:r w:rsidRPr="00C24B76">
        <w:rPr>
          <w:sz w:val="23"/>
          <w:szCs w:val="23"/>
        </w:rPr>
        <w:t>Motion was made to pay the Anthem bill by Marcia Hummel.  Sandy Wingard second.  Motion carried.</w:t>
      </w:r>
    </w:p>
    <w:p w14:paraId="74D3F86F" w14:textId="77777777" w:rsidR="00A74CCB" w:rsidRPr="00C24B76" w:rsidRDefault="0014227E">
      <w:pPr>
        <w:rPr>
          <w:sz w:val="23"/>
          <w:szCs w:val="23"/>
        </w:rPr>
      </w:pPr>
      <w:r w:rsidRPr="00C24B76">
        <w:rPr>
          <w:sz w:val="23"/>
          <w:szCs w:val="23"/>
        </w:rPr>
        <w:t>Motion was made by Jane Mestach accept the building insurance through Selective due April 1.  Sandy Wingard second.  Motion carried.</w:t>
      </w:r>
    </w:p>
    <w:p w14:paraId="02EEB3DD" w14:textId="77777777" w:rsidR="0014227E" w:rsidRPr="00C24B76" w:rsidRDefault="00427E28">
      <w:pPr>
        <w:rPr>
          <w:sz w:val="23"/>
          <w:szCs w:val="23"/>
        </w:rPr>
      </w:pPr>
      <w:r w:rsidRPr="00C24B76">
        <w:rPr>
          <w:sz w:val="23"/>
          <w:szCs w:val="23"/>
        </w:rPr>
        <w:t>Motion was made by to accept and update the library’s internal control policy and make effective April 4 by Sandy Wingard.  Darlene Byland second.  Motion carried.</w:t>
      </w:r>
    </w:p>
    <w:p w14:paraId="1A76CA61" w14:textId="77777777" w:rsidR="00C24B76" w:rsidRPr="00C24B76" w:rsidRDefault="00427E28">
      <w:pPr>
        <w:rPr>
          <w:sz w:val="23"/>
          <w:szCs w:val="23"/>
        </w:rPr>
      </w:pPr>
      <w:r w:rsidRPr="00C24B76">
        <w:rPr>
          <w:sz w:val="23"/>
          <w:szCs w:val="23"/>
        </w:rPr>
        <w:t>Motion as made to allow two staff to attend the ILF Regional Conference on May 16 by Marcia Hummel.  Dan Gay second.  Motion carried.</w:t>
      </w:r>
    </w:p>
    <w:p w14:paraId="5A3E9B58" w14:textId="77777777" w:rsidR="00143A50" w:rsidRPr="00C24B76" w:rsidRDefault="00143A50">
      <w:pPr>
        <w:rPr>
          <w:sz w:val="23"/>
          <w:szCs w:val="23"/>
        </w:rPr>
      </w:pPr>
      <w:r w:rsidRPr="00C24B76">
        <w:rPr>
          <w:sz w:val="23"/>
          <w:szCs w:val="23"/>
        </w:rPr>
        <w:t>Meeting ended at</w:t>
      </w:r>
      <w:r w:rsidR="00C24B76" w:rsidRPr="00C24B76">
        <w:rPr>
          <w:sz w:val="23"/>
          <w:szCs w:val="23"/>
        </w:rPr>
        <w:t xml:space="preserve"> 6:</w:t>
      </w:r>
      <w:r w:rsidR="00C24B76">
        <w:rPr>
          <w:sz w:val="23"/>
          <w:szCs w:val="23"/>
        </w:rPr>
        <w:t>17</w:t>
      </w:r>
    </w:p>
    <w:p w14:paraId="2EDA60FA" w14:textId="77777777" w:rsidR="00143A50" w:rsidRPr="00C24B76" w:rsidRDefault="00143A50">
      <w:pPr>
        <w:rPr>
          <w:sz w:val="23"/>
          <w:szCs w:val="23"/>
        </w:rPr>
      </w:pPr>
      <w:r w:rsidRPr="00C24B76">
        <w:rPr>
          <w:sz w:val="23"/>
          <w:szCs w:val="23"/>
        </w:rPr>
        <w:t>Jane Mestach announced the meeting for April 22, 2025 at 5:30 pm</w:t>
      </w:r>
    </w:p>
    <w:p w14:paraId="0AC720C7" w14:textId="77777777" w:rsidR="00086296" w:rsidRPr="00C24B76" w:rsidRDefault="00143A50">
      <w:pPr>
        <w:rPr>
          <w:sz w:val="23"/>
          <w:szCs w:val="23"/>
        </w:rPr>
      </w:pPr>
      <w:r w:rsidRPr="00C24B76">
        <w:rPr>
          <w:sz w:val="23"/>
          <w:szCs w:val="23"/>
        </w:rPr>
        <w:t>Andy Hostetter</w:t>
      </w:r>
    </w:p>
    <w:sectPr w:rsidR="00086296" w:rsidRPr="00C24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96"/>
    <w:rsid w:val="00086296"/>
    <w:rsid w:val="0010487D"/>
    <w:rsid w:val="0014227E"/>
    <w:rsid w:val="00143A50"/>
    <w:rsid w:val="00427E28"/>
    <w:rsid w:val="00804493"/>
    <w:rsid w:val="009E3813"/>
    <w:rsid w:val="00A74CCB"/>
    <w:rsid w:val="00C24B76"/>
    <w:rsid w:val="00DB5ED4"/>
    <w:rsid w:val="00F22940"/>
    <w:rsid w:val="00F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CBE9"/>
  <w15:chartTrackingRefBased/>
  <w15:docId w15:val="{8E1CA7E9-4125-46FE-B8D0-DE03AFA5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 Health System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Jacelyn Hostetter</dc:creator>
  <cp:keywords/>
  <dc:description/>
  <cp:lastModifiedBy>Matt Bowers</cp:lastModifiedBy>
  <cp:revision>2</cp:revision>
  <dcterms:created xsi:type="dcterms:W3CDTF">2025-04-02T18:09:00Z</dcterms:created>
  <dcterms:modified xsi:type="dcterms:W3CDTF">2025-04-02T18:09:00Z</dcterms:modified>
</cp:coreProperties>
</file>